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5B9" w:rsidRPr="008855B9" w:rsidRDefault="008855B9" w:rsidP="008855B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855B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     «</w:t>
      </w:r>
      <w:proofErr w:type="spellStart"/>
      <w:r w:rsidRPr="008855B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Куръя</w:t>
      </w:r>
      <w:proofErr w:type="spellEnd"/>
      <w:r w:rsidRPr="008855B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»                                                                              Администрация</w:t>
      </w:r>
    </w:p>
    <w:p w:rsidR="008855B9" w:rsidRPr="008855B9" w:rsidRDefault="008855B9" w:rsidP="008855B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proofErr w:type="spellStart"/>
      <w:r w:rsidRPr="008855B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сиктовмŐдчŐминса</w:t>
      </w:r>
      <w:proofErr w:type="spellEnd"/>
      <w:r w:rsidRPr="008855B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                                              муниципального образования</w:t>
      </w:r>
    </w:p>
    <w:p w:rsidR="008855B9" w:rsidRPr="008855B9" w:rsidRDefault="008855B9" w:rsidP="008855B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proofErr w:type="spellStart"/>
      <w:r w:rsidRPr="008855B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муниципальнöйюкöнса</w:t>
      </w:r>
      <w:proofErr w:type="spellEnd"/>
      <w:r w:rsidRPr="008855B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 xml:space="preserve">                                                            сельского поселения</w:t>
      </w:r>
    </w:p>
    <w:p w:rsidR="008855B9" w:rsidRPr="008855B9" w:rsidRDefault="008855B9" w:rsidP="008855B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855B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администрация                                                                           «</w:t>
      </w:r>
      <w:proofErr w:type="spellStart"/>
      <w:r w:rsidRPr="008855B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Куръя</w:t>
      </w:r>
      <w:proofErr w:type="spellEnd"/>
      <w:r w:rsidRPr="008855B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»</w:t>
      </w:r>
    </w:p>
    <w:p w:rsidR="008855B9" w:rsidRPr="008855B9" w:rsidRDefault="008855B9" w:rsidP="008855B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proofErr w:type="gramStart"/>
      <w:r w:rsidRPr="008855B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Ш</w:t>
      </w:r>
      <w:proofErr w:type="gramEnd"/>
      <w:r w:rsidRPr="008855B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 xml:space="preserve"> У Ö М</w:t>
      </w:r>
    </w:p>
    <w:p w:rsidR="008855B9" w:rsidRPr="008855B9" w:rsidRDefault="008855B9" w:rsidP="008855B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proofErr w:type="gramStart"/>
      <w:r w:rsidRPr="008855B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П</w:t>
      </w:r>
      <w:proofErr w:type="gramEnd"/>
      <w:r w:rsidRPr="008855B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 xml:space="preserve"> О С Т А Н О В Л Е Н И Е</w:t>
      </w:r>
    </w:p>
    <w:p w:rsidR="008855B9" w:rsidRPr="008855B9" w:rsidRDefault="008855B9" w:rsidP="008855B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8855B9" w:rsidRPr="008855B9" w:rsidRDefault="008855B9" w:rsidP="008855B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Республика Коми, с. </w:t>
      </w:r>
      <w:proofErr w:type="spellStart"/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Куръя</w:t>
      </w:r>
      <w:proofErr w:type="spellEnd"/>
    </w:p>
    <w:p w:rsidR="008855B9" w:rsidRPr="008855B9" w:rsidRDefault="008855B9" w:rsidP="008855B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от 24 января 2022 года.                                                                                             № 1/02</w:t>
      </w:r>
    </w:p>
    <w:p w:rsidR="008855B9" w:rsidRPr="008855B9" w:rsidRDefault="008855B9" w:rsidP="008855B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855B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Об учете муниципальной казны муниципального образования сельского поселения «</w:t>
      </w:r>
      <w:proofErr w:type="spellStart"/>
      <w:r w:rsidRPr="008855B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Куръя</w:t>
      </w:r>
      <w:proofErr w:type="spellEnd"/>
      <w:r w:rsidRPr="008855B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»</w:t>
      </w:r>
    </w:p>
    <w:p w:rsidR="008855B9" w:rsidRPr="008855B9" w:rsidRDefault="008855B9" w:rsidP="00A6400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 соответствии со статьями 296, 299 ГК РФ, решение Совета от 25.11.2015г. № 3/36-6    «Об утверждении Положения о ведении реестра муниципальной собственности МО сельского поселения «</w:t>
      </w:r>
      <w:proofErr w:type="spellStart"/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Куръя</w:t>
      </w:r>
      <w:proofErr w:type="spellEnd"/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. На основании пункта 3 статьи 14 Федерального закона от 06.10.2003 № 131-ФЗ «Об общих принципах организации местного самоуправления», Устава сельского поселения «</w:t>
      </w:r>
      <w:proofErr w:type="spellStart"/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Куръя</w:t>
      </w:r>
      <w:proofErr w:type="spellEnd"/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», в целях разграничения муниципального имущества муниципального образования сельского поселения «</w:t>
      </w:r>
      <w:proofErr w:type="spellStart"/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Куръя</w:t>
      </w:r>
      <w:proofErr w:type="spellEnd"/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», администрация сельского поселения «</w:t>
      </w:r>
      <w:proofErr w:type="spellStart"/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Куръя</w:t>
      </w:r>
      <w:proofErr w:type="spellEnd"/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»</w:t>
      </w:r>
    </w:p>
    <w:p w:rsidR="008855B9" w:rsidRPr="008855B9" w:rsidRDefault="008855B9" w:rsidP="00A6400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855B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ПОСТАНОВЛЯЕТ:</w:t>
      </w:r>
    </w:p>
    <w:p w:rsidR="008855B9" w:rsidRPr="008855B9" w:rsidRDefault="008855B9" w:rsidP="00A6400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1.     Передать имущество, входящего в состав муниципальной казны сельского поселения «</w:t>
      </w:r>
      <w:proofErr w:type="spellStart"/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Куръя</w:t>
      </w:r>
      <w:proofErr w:type="spellEnd"/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» в оперативное управление администрации сельского поселения «</w:t>
      </w:r>
      <w:proofErr w:type="spellStart"/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Куръя</w:t>
      </w:r>
      <w:proofErr w:type="spellEnd"/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» недвижимое имущество, </w:t>
      </w:r>
      <w:proofErr w:type="gramStart"/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согласно приложения</w:t>
      </w:r>
      <w:proofErr w:type="gramEnd"/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. Для пользования в пределах установленного законодательства, в соответствии с целями своей деятельности и назначение этого имущества.</w:t>
      </w:r>
    </w:p>
    <w:p w:rsidR="008855B9" w:rsidRPr="008855B9" w:rsidRDefault="008855B9" w:rsidP="00A6400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2.     Специалисту администрации сельского поселения «</w:t>
      </w:r>
      <w:proofErr w:type="spellStart"/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Куръя</w:t>
      </w:r>
      <w:proofErr w:type="spellEnd"/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» внести изменения в реестр муниципального имущества муниципального образования сельского поселения «</w:t>
      </w:r>
      <w:proofErr w:type="spellStart"/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Куръя</w:t>
      </w:r>
      <w:proofErr w:type="spellEnd"/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».</w:t>
      </w:r>
    </w:p>
    <w:p w:rsidR="008855B9" w:rsidRPr="008855B9" w:rsidRDefault="008855B9" w:rsidP="00A6400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3.     </w:t>
      </w:r>
      <w:proofErr w:type="gramStart"/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Контроль за</w:t>
      </w:r>
      <w:proofErr w:type="gramEnd"/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исполнением настоящего постановления оставляю за собой.</w:t>
      </w:r>
    </w:p>
    <w:p w:rsidR="008855B9" w:rsidRPr="008855B9" w:rsidRDefault="008855B9" w:rsidP="00A6400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Глава сельского поселения                                                   О.В. </w:t>
      </w:r>
      <w:proofErr w:type="spellStart"/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Собянин</w:t>
      </w:r>
      <w:proofErr w:type="spellEnd"/>
    </w:p>
    <w:p w:rsidR="008855B9" w:rsidRPr="008855B9" w:rsidRDefault="008855B9" w:rsidP="00A6400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«</w:t>
      </w:r>
      <w:proofErr w:type="spellStart"/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Куръя</w:t>
      </w:r>
      <w:proofErr w:type="spellEnd"/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»</w:t>
      </w:r>
    </w:p>
    <w:p w:rsidR="008855B9" w:rsidRPr="008855B9" w:rsidRDefault="008855B9" w:rsidP="008855B9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Приложение утверждено</w:t>
      </w:r>
    </w:p>
    <w:p w:rsidR="008855B9" w:rsidRPr="008855B9" w:rsidRDefault="008855B9" w:rsidP="008855B9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постановлением администрации</w:t>
      </w:r>
    </w:p>
    <w:p w:rsidR="008855B9" w:rsidRPr="008855B9" w:rsidRDefault="008855B9" w:rsidP="008855B9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сельского поселения «</w:t>
      </w:r>
      <w:proofErr w:type="spellStart"/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Куръя</w:t>
      </w:r>
      <w:proofErr w:type="spellEnd"/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»</w:t>
      </w:r>
    </w:p>
    <w:p w:rsidR="008855B9" w:rsidRPr="008855B9" w:rsidRDefault="008855B9" w:rsidP="008855B9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8855B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№1/02 от 24.01.2022г.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8"/>
        <w:gridCol w:w="1530"/>
        <w:gridCol w:w="1463"/>
        <w:gridCol w:w="1092"/>
        <w:gridCol w:w="461"/>
        <w:gridCol w:w="702"/>
        <w:gridCol w:w="905"/>
        <w:gridCol w:w="926"/>
        <w:gridCol w:w="1460"/>
        <w:gridCol w:w="568"/>
      </w:tblGrid>
      <w:tr w:rsidR="008855B9" w:rsidRPr="008855B9" w:rsidTr="008855B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№ </w:t>
            </w:r>
            <w:proofErr w:type="spellStart"/>
            <w:proofErr w:type="gramStart"/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/</w:t>
            </w:r>
            <w:proofErr w:type="spellStart"/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Наименование объекта недвижимости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Местонахождение объекта недвижимости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Инвентарный номер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год ввода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площадь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Балансовая стоимость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Остаточная стоимость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proofErr w:type="spellStart"/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кадастр-й</w:t>
            </w:r>
            <w:proofErr w:type="spellEnd"/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 номер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Кол-во этажей</w:t>
            </w:r>
          </w:p>
        </w:tc>
      </w:tr>
      <w:tr w:rsidR="008855B9" w:rsidRPr="008855B9" w:rsidTr="008855B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10</w:t>
            </w:r>
          </w:p>
        </w:tc>
      </w:tr>
      <w:tr w:rsidR="008855B9" w:rsidRPr="008855B9" w:rsidTr="008855B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Административное здание </w:t>
            </w:r>
            <w:proofErr w:type="gramStart"/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–н</w:t>
            </w:r>
            <w:proofErr w:type="gramEnd"/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ежилое здание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Республика Коми, </w:t>
            </w:r>
            <w:proofErr w:type="spellStart"/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Троицко-Печорский</w:t>
            </w:r>
            <w:proofErr w:type="spellEnd"/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 район, с. </w:t>
            </w:r>
            <w:proofErr w:type="spellStart"/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Куръя</w:t>
            </w:r>
            <w:proofErr w:type="spellEnd"/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, ул. Школьная, д. 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1.080.1.0003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1945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57889,20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11:11:1801001:105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1</w:t>
            </w:r>
          </w:p>
        </w:tc>
      </w:tr>
    </w:tbl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1"/>
        <w:gridCol w:w="1774"/>
        <w:gridCol w:w="1658"/>
        <w:gridCol w:w="1237"/>
        <w:gridCol w:w="795"/>
        <w:gridCol w:w="1011"/>
        <w:gridCol w:w="1048"/>
        <w:gridCol w:w="1551"/>
      </w:tblGrid>
      <w:tr w:rsidR="008855B9" w:rsidRPr="008855B9" w:rsidTr="008855B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№ </w:t>
            </w:r>
            <w:proofErr w:type="spellStart"/>
            <w:proofErr w:type="gramStart"/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/</w:t>
            </w:r>
            <w:proofErr w:type="spellStart"/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Наименование объекта недвижимости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Местонахождение объекта недвижимости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Инвентарный номер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площадь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балансовая стоимость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Остаточная стоимость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кадастровый номер</w:t>
            </w:r>
          </w:p>
        </w:tc>
      </w:tr>
      <w:tr w:rsidR="008855B9" w:rsidRPr="008855B9" w:rsidTr="008855B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8</w:t>
            </w:r>
          </w:p>
        </w:tc>
      </w:tr>
      <w:tr w:rsidR="008855B9" w:rsidRPr="008855B9" w:rsidTr="008855B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Земельный участок для обслуживания административного здания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Республика Коми, </w:t>
            </w:r>
            <w:proofErr w:type="spellStart"/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Троицко-Печорский</w:t>
            </w:r>
            <w:proofErr w:type="spellEnd"/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 район, с. </w:t>
            </w:r>
            <w:proofErr w:type="spellStart"/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Куръя</w:t>
            </w:r>
            <w:proofErr w:type="spellEnd"/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, ул. Школьная, д. 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1.080.4.0001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1120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63492,80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63492,80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855B9" w:rsidRPr="008855B9" w:rsidRDefault="008855B9" w:rsidP="008855B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8855B9">
              <w:rPr>
                <w:rFonts w:ascii="Times New Roman" w:eastAsia="Times New Roman" w:hAnsi="Times New Roman" w:cs="Times New Roman"/>
                <w:color w:val="343434"/>
                <w:sz w:val="21"/>
                <w:szCs w:val="21"/>
                <w:lang w:eastAsia="ru-RU"/>
              </w:rPr>
              <w:t>11:11:1801001:95</w:t>
            </w:r>
          </w:p>
        </w:tc>
      </w:tr>
    </w:tbl>
    <w:p w:rsidR="00263577" w:rsidRDefault="00263577"/>
    <w:sectPr w:rsidR="00263577" w:rsidSect="00263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5B9"/>
    <w:rsid w:val="00263577"/>
    <w:rsid w:val="008855B9"/>
    <w:rsid w:val="00A64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5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855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6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2299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Elanika</dc:creator>
  <cp:lastModifiedBy>Elanika</cp:lastModifiedBy>
  <cp:revision>2</cp:revision>
  <dcterms:created xsi:type="dcterms:W3CDTF">2022-07-18T13:18:00Z</dcterms:created>
  <dcterms:modified xsi:type="dcterms:W3CDTF">2022-07-18T13:18:00Z</dcterms:modified>
</cp:coreProperties>
</file>